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FA1C52" w14:textId="6DCD3D5C" w:rsidR="008B599D" w:rsidRPr="002F725C" w:rsidRDefault="008B599D" w:rsidP="008B599D">
      <w:pPr>
        <w:jc w:val="center"/>
        <w:rPr>
          <w:rFonts w:ascii="Arial" w:hAnsi="Arial" w:cs="Arial"/>
          <w:b/>
          <w:noProof/>
          <w:sz w:val="28"/>
          <w:szCs w:val="36"/>
          <w:lang w:eastAsia="en-GB"/>
        </w:rPr>
      </w:pPr>
      <w:r w:rsidRPr="002F725C">
        <w:rPr>
          <w:rFonts w:ascii="Arial" w:hAnsi="Arial" w:cs="Arial"/>
          <w:b/>
          <w:noProof/>
          <w:sz w:val="28"/>
          <w:szCs w:val="36"/>
          <w:lang w:eastAsia="en-GB"/>
        </w:rPr>
        <w:t>Bwrdd Iechyd Prifysgol Bae Abertawe</w:t>
      </w:r>
    </w:p>
    <w:p w14:paraId="318615E2" w14:textId="74FAA0DC" w:rsidR="008B599D" w:rsidRPr="002F725C" w:rsidRDefault="008B599D" w:rsidP="008B599D">
      <w:pPr>
        <w:jc w:val="center"/>
        <w:rPr>
          <w:rFonts w:ascii="Arial" w:hAnsi="Arial" w:cs="Arial"/>
          <w:b/>
          <w:noProof/>
          <w:sz w:val="28"/>
          <w:szCs w:val="36"/>
          <w:lang w:eastAsia="en-GB"/>
        </w:rPr>
      </w:pPr>
      <w:r w:rsidRPr="002F725C">
        <w:rPr>
          <w:rFonts w:ascii="Arial" w:hAnsi="Arial" w:cs="Arial"/>
          <w:b/>
          <w:noProof/>
          <w:sz w:val="28"/>
          <w:szCs w:val="36"/>
          <w:lang w:eastAsia="en-GB"/>
        </w:rPr>
        <w:t>Swansea Bay University Health Board</w:t>
      </w:r>
    </w:p>
    <w:p w14:paraId="000257E5" w14:textId="77777777" w:rsidR="008B599D" w:rsidRPr="002F725C" w:rsidRDefault="008B599D" w:rsidP="008B599D">
      <w:pPr>
        <w:jc w:val="center"/>
        <w:rPr>
          <w:rFonts w:ascii="Arial" w:hAnsi="Arial" w:cs="Arial"/>
          <w:b/>
          <w:noProof/>
          <w:sz w:val="16"/>
          <w:szCs w:val="20"/>
          <w:lang w:eastAsia="en-GB"/>
        </w:rPr>
      </w:pPr>
    </w:p>
    <w:p w14:paraId="3F1A40BE" w14:textId="76A222AE" w:rsidR="002F725C" w:rsidRDefault="002F725C" w:rsidP="008B599D">
      <w:pPr>
        <w:jc w:val="center"/>
        <w:rPr>
          <w:rFonts w:ascii="Arial" w:hAnsi="Arial" w:cs="Arial"/>
          <w:b/>
          <w:noProof/>
          <w:sz w:val="28"/>
          <w:szCs w:val="36"/>
          <w:lang w:eastAsia="en-GB"/>
        </w:rPr>
      </w:pPr>
      <w:bookmarkStart w:id="0" w:name="_GoBack"/>
      <w:bookmarkEnd w:id="0"/>
      <w:r>
        <w:rPr>
          <w:rFonts w:ascii="Arial" w:hAnsi="Arial" w:cs="Arial"/>
          <w:b/>
          <w:noProof/>
          <w:sz w:val="28"/>
          <w:szCs w:val="36"/>
          <w:lang w:eastAsia="en-GB"/>
        </w:rPr>
        <w:t>Uno Meddegfeydd Meddygon Teulu Rosedale, Stryd Alfred a Waterside</w:t>
      </w:r>
    </w:p>
    <w:p w14:paraId="74F2A908" w14:textId="1A0B5074" w:rsidR="008B599D" w:rsidRPr="002F725C" w:rsidRDefault="005F10A7" w:rsidP="008B599D">
      <w:pPr>
        <w:jc w:val="center"/>
        <w:rPr>
          <w:rFonts w:ascii="Arial" w:hAnsi="Arial" w:cs="Arial"/>
          <w:b/>
          <w:noProof/>
          <w:sz w:val="28"/>
          <w:szCs w:val="36"/>
          <w:lang w:eastAsia="en-GB"/>
        </w:rPr>
      </w:pPr>
      <w:r w:rsidRPr="002F725C">
        <w:rPr>
          <w:rFonts w:ascii="Arial" w:hAnsi="Arial" w:cs="Arial"/>
          <w:b/>
          <w:noProof/>
          <w:sz w:val="28"/>
          <w:szCs w:val="36"/>
          <w:lang w:eastAsia="en-GB"/>
        </w:rPr>
        <w:t>Merger of Rosedale, Alfred Street and Waterside GP Practices</w:t>
      </w:r>
    </w:p>
    <w:p w14:paraId="23D21C5A" w14:textId="77777777" w:rsidR="00D63D44" w:rsidRPr="002F725C" w:rsidRDefault="00D63D44" w:rsidP="008B599D">
      <w:pPr>
        <w:jc w:val="center"/>
        <w:rPr>
          <w:rFonts w:ascii="Arial" w:hAnsi="Arial" w:cs="Arial"/>
          <w:b/>
          <w:noProof/>
          <w:sz w:val="16"/>
          <w:szCs w:val="16"/>
          <w:lang w:eastAsia="en-GB"/>
        </w:rPr>
      </w:pPr>
    </w:p>
    <w:p w14:paraId="1847B123" w14:textId="224E7C62" w:rsidR="008B599D" w:rsidRPr="002F725C" w:rsidRDefault="008B599D" w:rsidP="008B599D">
      <w:pPr>
        <w:jc w:val="center"/>
        <w:rPr>
          <w:rFonts w:ascii="Arial" w:hAnsi="Arial" w:cs="Arial"/>
          <w:b/>
          <w:noProof/>
          <w:sz w:val="52"/>
          <w:szCs w:val="72"/>
          <w:lang w:eastAsia="en-GB"/>
        </w:rPr>
      </w:pPr>
      <w:r w:rsidRPr="002F725C">
        <w:rPr>
          <w:rFonts w:ascii="Arial" w:hAnsi="Arial" w:cs="Arial"/>
          <w:b/>
          <w:noProof/>
          <w:sz w:val="52"/>
          <w:szCs w:val="72"/>
          <w:lang w:eastAsia="en-GB"/>
        </w:rPr>
        <w:t>Sesiwn Galw Heibio</w:t>
      </w:r>
    </w:p>
    <w:p w14:paraId="182BEB55" w14:textId="4E966BFB" w:rsidR="008B599D" w:rsidRPr="002F725C" w:rsidRDefault="008B599D" w:rsidP="008B599D">
      <w:pPr>
        <w:jc w:val="center"/>
        <w:rPr>
          <w:rFonts w:ascii="Arial" w:hAnsi="Arial" w:cs="Arial"/>
          <w:b/>
          <w:noProof/>
          <w:sz w:val="52"/>
          <w:szCs w:val="72"/>
          <w:lang w:eastAsia="en-GB"/>
        </w:rPr>
      </w:pPr>
      <w:r w:rsidRPr="002F725C">
        <w:rPr>
          <w:rFonts w:ascii="Arial" w:hAnsi="Arial" w:cs="Arial"/>
          <w:b/>
          <w:noProof/>
          <w:sz w:val="52"/>
          <w:szCs w:val="72"/>
          <w:lang w:eastAsia="en-GB"/>
        </w:rPr>
        <w:t>Drop-in Session</w:t>
      </w:r>
    </w:p>
    <w:p w14:paraId="7BB95A5D" w14:textId="77777777" w:rsidR="00D63D44" w:rsidRPr="002F725C" w:rsidRDefault="00D63D44" w:rsidP="008B599D">
      <w:pPr>
        <w:jc w:val="center"/>
        <w:rPr>
          <w:rFonts w:ascii="Arial" w:hAnsi="Arial" w:cs="Arial"/>
          <w:b/>
          <w:noProof/>
          <w:sz w:val="16"/>
          <w:szCs w:val="16"/>
          <w:lang w:eastAsia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FE5796" w:rsidRPr="002F725C" w14:paraId="2C0EE4AA" w14:textId="77777777" w:rsidTr="006762CC">
        <w:tc>
          <w:tcPr>
            <w:tcW w:w="4508" w:type="dxa"/>
          </w:tcPr>
          <w:p w14:paraId="6C1952A2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Dewch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i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siarad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â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ni</w:t>
            </w:r>
            <w:proofErr w:type="spellEnd"/>
          </w:p>
          <w:p w14:paraId="2283FDB9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3CA97933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Dysgwch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am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beth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sy’n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digwydd</w:t>
            </w:r>
            <w:proofErr w:type="spellEnd"/>
          </w:p>
          <w:p w14:paraId="4C9B6EF2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01FC1674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Dywedwch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wrthym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eich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pryderon</w:t>
            </w:r>
            <w:proofErr w:type="spellEnd"/>
          </w:p>
          <w:p w14:paraId="3EF62021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033B707B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Bydd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cefnogaeth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a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chyngor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yn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cael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eu</w:t>
            </w:r>
            <w:proofErr w:type="spellEnd"/>
            <w:r w:rsidRPr="002F725C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2F725C">
              <w:rPr>
                <w:rFonts w:ascii="Arial" w:hAnsi="Arial" w:cs="Arial"/>
                <w:b/>
                <w:sz w:val="24"/>
                <w:szCs w:val="32"/>
              </w:rPr>
              <w:t>darparu</w:t>
            </w:r>
            <w:proofErr w:type="spellEnd"/>
          </w:p>
          <w:p w14:paraId="1A56C4AD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</w:p>
        </w:tc>
        <w:tc>
          <w:tcPr>
            <w:tcW w:w="4508" w:type="dxa"/>
          </w:tcPr>
          <w:p w14:paraId="0DC3D7DA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r w:rsidRPr="002F725C">
              <w:rPr>
                <w:rFonts w:ascii="Arial" w:hAnsi="Arial" w:cs="Arial"/>
                <w:b/>
                <w:sz w:val="24"/>
                <w:szCs w:val="32"/>
              </w:rPr>
              <w:t>Come and talk to us</w:t>
            </w:r>
          </w:p>
          <w:p w14:paraId="2D3C76C0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03A47234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r w:rsidRPr="002F725C">
              <w:rPr>
                <w:rFonts w:ascii="Arial" w:hAnsi="Arial" w:cs="Arial"/>
                <w:b/>
                <w:sz w:val="24"/>
                <w:szCs w:val="32"/>
              </w:rPr>
              <w:t>Learn about what is happening</w:t>
            </w:r>
          </w:p>
          <w:p w14:paraId="56BDEF2F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4F8DC40D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r w:rsidRPr="002F725C">
              <w:rPr>
                <w:rFonts w:ascii="Arial" w:hAnsi="Arial" w:cs="Arial"/>
                <w:b/>
                <w:sz w:val="24"/>
                <w:szCs w:val="32"/>
              </w:rPr>
              <w:t>Tell us your concerns</w:t>
            </w:r>
          </w:p>
          <w:p w14:paraId="0CA708BB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7F06B7E2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2F725C">
              <w:rPr>
                <w:rFonts w:ascii="Arial" w:hAnsi="Arial" w:cs="Arial"/>
                <w:b/>
                <w:sz w:val="24"/>
                <w:szCs w:val="32"/>
              </w:rPr>
              <w:t>Support and advice provided</w:t>
            </w:r>
          </w:p>
          <w:p w14:paraId="3FC96405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</w:p>
        </w:tc>
      </w:tr>
    </w:tbl>
    <w:p w14:paraId="52672739" w14:textId="77777777" w:rsidR="00FE5796" w:rsidRPr="002F725C" w:rsidRDefault="00FE5796" w:rsidP="00FE5796">
      <w:pPr>
        <w:jc w:val="center"/>
        <w:rPr>
          <w:rFonts w:ascii="Arial" w:hAnsi="Arial" w:cs="Arial"/>
          <w:b/>
          <w:sz w:val="16"/>
          <w:szCs w:val="16"/>
        </w:rPr>
      </w:pPr>
    </w:p>
    <w:tbl>
      <w:tblPr>
        <w:tblStyle w:val="TableGrid"/>
        <w:tblW w:w="9640" w:type="dxa"/>
        <w:tblInd w:w="-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7"/>
        <w:gridCol w:w="4843"/>
      </w:tblGrid>
      <w:tr w:rsidR="00FE5796" w:rsidRPr="002F725C" w14:paraId="22BA624C" w14:textId="77777777" w:rsidTr="0008425D">
        <w:tc>
          <w:tcPr>
            <w:tcW w:w="4797" w:type="dxa"/>
          </w:tcPr>
          <w:p w14:paraId="5A588AE6" w14:textId="47145CB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Dydd </w:t>
            </w:r>
            <w:r w:rsidR="00D63D44"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Gwener</w:t>
            </w:r>
            <w:r w:rsidR="006E191E"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,</w:t>
            </w:r>
            <w:r w:rsidR="00D63D44"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17</w:t>
            </w:r>
            <w:r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Chwefror 2023</w:t>
            </w:r>
          </w:p>
          <w:p w14:paraId="11D5878D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6"/>
                <w:lang w:eastAsia="en-GB"/>
              </w:rPr>
            </w:pPr>
          </w:p>
          <w:p w14:paraId="47BDF893" w14:textId="06BF1360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Canolfan Cymunedol </w:t>
            </w:r>
            <w:r w:rsidR="0008425D"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Castell-nedd</w:t>
            </w:r>
          </w:p>
          <w:p w14:paraId="5DF5FCC3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6"/>
                <w:lang w:eastAsia="en-GB"/>
              </w:rPr>
            </w:pPr>
          </w:p>
          <w:p w14:paraId="40EEAB1E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O 2:00 pm i 6:00 pm</w:t>
            </w:r>
          </w:p>
          <w:p w14:paraId="1F27756B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n-GB"/>
              </w:rPr>
            </w:pPr>
          </w:p>
        </w:tc>
        <w:tc>
          <w:tcPr>
            <w:tcW w:w="4843" w:type="dxa"/>
          </w:tcPr>
          <w:p w14:paraId="47D04357" w14:textId="71BA35EB" w:rsidR="00FE5796" w:rsidRPr="002F725C" w:rsidRDefault="005F10A7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Friday</w:t>
            </w:r>
            <w:r w:rsidR="00FE5796"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, </w:t>
            </w:r>
            <w:r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17</w:t>
            </w:r>
            <w:r w:rsidR="00FE5796"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February, 2023</w:t>
            </w:r>
          </w:p>
          <w:p w14:paraId="1BB446A9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6"/>
                <w:lang w:eastAsia="en-GB"/>
              </w:rPr>
            </w:pPr>
          </w:p>
          <w:p w14:paraId="6E078401" w14:textId="00850C29" w:rsidR="00FE5796" w:rsidRPr="002F725C" w:rsidRDefault="005F10A7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Neath</w:t>
            </w:r>
            <w:r w:rsidR="00B15E41"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Community Centre</w:t>
            </w:r>
          </w:p>
          <w:p w14:paraId="31600690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6"/>
                <w:lang w:eastAsia="en-GB"/>
              </w:rPr>
            </w:pPr>
          </w:p>
          <w:p w14:paraId="4BE880E1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2F725C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From 2.00 pm to 6.00 pm</w:t>
            </w:r>
          </w:p>
          <w:p w14:paraId="31A504EA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</w:p>
        </w:tc>
      </w:tr>
    </w:tbl>
    <w:p w14:paraId="6359B68E" w14:textId="77777777" w:rsidR="00FE5796" w:rsidRPr="002F725C" w:rsidRDefault="00FE5796" w:rsidP="00FE5796">
      <w:pPr>
        <w:jc w:val="center"/>
        <w:rPr>
          <w:rFonts w:ascii="Arial" w:hAnsi="Arial" w:cs="Arial"/>
          <w:b/>
          <w:noProof/>
          <w:sz w:val="16"/>
          <w:szCs w:val="16"/>
          <w:lang w:eastAsia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3"/>
        <w:gridCol w:w="4513"/>
      </w:tblGrid>
      <w:tr w:rsidR="00FE5796" w:rsidRPr="002F725C" w14:paraId="017A7B54" w14:textId="77777777" w:rsidTr="00D63D44">
        <w:tc>
          <w:tcPr>
            <w:tcW w:w="4513" w:type="dxa"/>
          </w:tcPr>
          <w:p w14:paraId="03BD413A" w14:textId="37C4EA23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r w:rsidRPr="002F725C">
              <w:rPr>
                <w:rFonts w:ascii="Arial" w:hAnsi="Arial" w:cs="Arial"/>
                <w:b/>
                <w:noProof/>
                <w:sz w:val="28"/>
                <w:szCs w:val="32"/>
                <w:lang w:eastAsia="en-GB"/>
              </w:rPr>
              <w:lastRenderedPageBreak/>
              <w:t xml:space="preserve">Os oes gennych chi unrhyw gwestiynau, ffoniwch: 07815478291 neu e-bostiwch: </w:t>
            </w:r>
            <w:hyperlink r:id="rId7" w:history="1">
              <w:r w:rsidR="00D63D44" w:rsidRPr="002F725C">
                <w:rPr>
                  <w:rStyle w:val="Hyperlink"/>
                  <w:rFonts w:ascii="Arial" w:hAnsi="Arial" w:cs="Arial"/>
                  <w:color w:val="0000FF"/>
                  <w:sz w:val="24"/>
                  <w:szCs w:val="24"/>
                  <w:lang w:eastAsia="en-GB"/>
                </w:rPr>
                <w:t>SBU.WatersideRosedaleAlfredStEngagement@wales.nhs.uk</w:t>
              </w:r>
            </w:hyperlink>
          </w:p>
          <w:p w14:paraId="0E7C072B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2"/>
                <w:lang w:eastAsia="en-GB"/>
              </w:rPr>
            </w:pPr>
          </w:p>
          <w:p w14:paraId="746B2598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20"/>
                <w:lang w:eastAsia="en-GB"/>
              </w:rPr>
            </w:pPr>
          </w:p>
        </w:tc>
        <w:tc>
          <w:tcPr>
            <w:tcW w:w="4513" w:type="dxa"/>
          </w:tcPr>
          <w:p w14:paraId="4D8E228B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2"/>
                <w:lang w:eastAsia="en-GB"/>
              </w:rPr>
            </w:pPr>
            <w:r w:rsidRPr="002F725C">
              <w:rPr>
                <w:rFonts w:ascii="Arial" w:hAnsi="Arial" w:cs="Arial"/>
                <w:b/>
                <w:noProof/>
                <w:sz w:val="28"/>
                <w:szCs w:val="32"/>
                <w:lang w:eastAsia="en-GB"/>
              </w:rPr>
              <w:t xml:space="preserve">If you have any questions, please telephone: 07815478291 or e-mail: </w:t>
            </w:r>
          </w:p>
          <w:p w14:paraId="60CFFEBE" w14:textId="77777777" w:rsidR="00FE5796" w:rsidRPr="002F725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2"/>
                <w:lang w:eastAsia="en-GB"/>
              </w:rPr>
            </w:pPr>
          </w:p>
          <w:p w14:paraId="3247A465" w14:textId="2C434A7C" w:rsidR="00FE5796" w:rsidRPr="002F725C" w:rsidRDefault="002F725C" w:rsidP="004216ED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hyperlink r:id="rId8" w:history="1">
              <w:r w:rsidR="00D63D44" w:rsidRPr="002F725C">
                <w:rPr>
                  <w:rStyle w:val="Hyperlink"/>
                  <w:rFonts w:ascii="Arial" w:hAnsi="Arial" w:cs="Arial"/>
                  <w:color w:val="0000FF"/>
                  <w:sz w:val="24"/>
                  <w:szCs w:val="24"/>
                  <w:lang w:eastAsia="en-GB"/>
                </w:rPr>
                <w:t>SBU.WatersideRosedaleAlfredStEngagement@wales.nhs.uk</w:t>
              </w:r>
            </w:hyperlink>
          </w:p>
        </w:tc>
      </w:tr>
    </w:tbl>
    <w:p w14:paraId="5E5787A5" w14:textId="5705DC7F" w:rsidR="00FD446A" w:rsidRDefault="00D63D44" w:rsidP="00D63D44">
      <w:r w:rsidRPr="002F725C">
        <w:rPr>
          <w:noProof/>
          <w:color w:val="1F497D"/>
          <w:lang w:eastAsia="en-GB"/>
        </w:rPr>
        <w:drawing>
          <wp:inline distT="0" distB="0" distL="0" distR="0" wp14:anchorId="0200C13D" wp14:editId="636B65F8">
            <wp:extent cx="1854200" cy="1498600"/>
            <wp:effectExtent l="0" t="0" r="0" b="6350"/>
            <wp:docPr id="2" name="Picture 2" descr="cid:image004.jpg@01D92A52.7003EA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image004.jpg@01D92A52.7003EA9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4560" cy="14988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725C">
        <w:rPr>
          <w:noProof/>
          <w:color w:val="1F497D"/>
          <w:lang w:eastAsia="en-GB"/>
        </w:rPr>
        <w:drawing>
          <wp:inline distT="0" distB="0" distL="0" distR="0" wp14:anchorId="1157EB71" wp14:editId="7EECC298">
            <wp:extent cx="1847850" cy="1549400"/>
            <wp:effectExtent l="0" t="0" r="0" b="0"/>
            <wp:docPr id="3" name="Picture 3" descr="cid:image005.jpg@01D92A52.7003EA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id:image005.jpg@01D92A52.7003EA90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54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725C">
        <w:rPr>
          <w:noProof/>
          <w:lang w:eastAsia="en-GB"/>
        </w:rPr>
        <w:drawing>
          <wp:inline distT="0" distB="0" distL="0" distR="0" wp14:anchorId="157B5E3B" wp14:editId="692101C1">
            <wp:extent cx="1822450" cy="1504950"/>
            <wp:effectExtent l="0" t="0" r="6350" b="0"/>
            <wp:docPr id="4" name="Picture 4" descr="cid:image006.jpg@01D92A52.7003EA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image006.jpg@01D92A52.7003EA90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4199" cy="1506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D446A" w:rsidSect="002F725C">
      <w:pgSz w:w="11906" w:h="16838" w:code="9"/>
      <w:pgMar w:top="1440" w:right="1440" w:bottom="1440" w:left="1440" w:header="720" w:footer="720" w:gutter="0"/>
      <w:pgBorders w:offsetFrom="page">
        <w:top w:val="single" w:sz="24" w:space="24" w:color="2F5496" w:themeColor="accent1" w:themeShade="BF"/>
        <w:left w:val="single" w:sz="24" w:space="24" w:color="2F5496" w:themeColor="accent1" w:themeShade="BF"/>
        <w:bottom w:val="single" w:sz="24" w:space="24" w:color="2F5496" w:themeColor="accent1" w:themeShade="BF"/>
        <w:right w:val="single" w:sz="24" w:space="24" w:color="2F5496" w:themeColor="accent1" w:themeShade="BF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C0FC061"/>
    <w:rsid w:val="0008425D"/>
    <w:rsid w:val="002C4595"/>
    <w:rsid w:val="002F725C"/>
    <w:rsid w:val="004216ED"/>
    <w:rsid w:val="005F10A7"/>
    <w:rsid w:val="006E191E"/>
    <w:rsid w:val="008B599D"/>
    <w:rsid w:val="00B15E41"/>
    <w:rsid w:val="00B80F18"/>
    <w:rsid w:val="00D63D44"/>
    <w:rsid w:val="00E208E4"/>
    <w:rsid w:val="00F67FA8"/>
    <w:rsid w:val="00FD446A"/>
    <w:rsid w:val="00FE5796"/>
    <w:rsid w:val="1C0FC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C061"/>
  <w15:chartTrackingRefBased/>
  <w15:docId w15:val="{B5A4438F-55DE-421A-912E-7553E3EBA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59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E57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E57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57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579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57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579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4216E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WatersideRosedaleAlfredStEngagement@wales.nhs.uk" TargetMode="Externa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hyperlink" Target="mailto:SBU.WatersideRosedaleAlfredStEngagement@wales.nhs.uk" TargetMode="External"/><Relationship Id="rId12" Type="http://schemas.openxmlformats.org/officeDocument/2006/relationships/image" Target="cid:image005.jpg@01D92A52.7003EA90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cid:image004.jpg@01D92A52.7003EA90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cid:image006.jpg@01D92A52.7003EA9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15B058C-30BD-40F6-9FA4-4BCFD5524956}">
  <ds:schemaRefs>
    <ds:schemaRef ds:uri="http://purl.org/dc/terms/"/>
    <ds:schemaRef ds:uri="http://schemas.microsoft.com/office/infopath/2007/PartnerControls"/>
    <ds:schemaRef ds:uri="http://schemas.microsoft.com/office/2006/documentManagement/types"/>
    <ds:schemaRef ds:uri="25dada87-73c5-4853-ad06-9b7ecadc6792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d0612e75-ae18-4a31-8ff8-faeebe33f569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0273CA88-DDCE-4535-9DDC-297D2BA673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D9DE4E-ED22-45BE-99A0-072A34F28A9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890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Catrin Evans (Swansea Bay UHB - DICE)</cp:lastModifiedBy>
  <cp:revision>2</cp:revision>
  <dcterms:created xsi:type="dcterms:W3CDTF">2023-01-17T15:05:00Z</dcterms:created>
  <dcterms:modified xsi:type="dcterms:W3CDTF">2023-01-17T15:05:00Z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